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DD" w:rsidRDefault="006A19DD" w:rsidP="006A19DD">
      <w:pPr>
        <w:jc w:val="center"/>
      </w:pPr>
      <w:r>
        <w:t>РЕСПУБЛИКА КАРЕЛИЯ</w:t>
      </w:r>
    </w:p>
    <w:p w:rsidR="006A19DD" w:rsidRDefault="006A19DD" w:rsidP="006A19DD">
      <w:pPr>
        <w:jc w:val="center"/>
      </w:pPr>
      <w:r>
        <w:t>ЛАХДЕНПОХСКИЙ МУНИЦИПАЛЬНЫЙ РАЙОН</w:t>
      </w:r>
    </w:p>
    <w:p w:rsidR="006A19DD" w:rsidRDefault="006A19DD" w:rsidP="006A19DD">
      <w:pPr>
        <w:jc w:val="center"/>
      </w:pPr>
    </w:p>
    <w:p w:rsidR="006A19DD" w:rsidRDefault="006A19DD" w:rsidP="006A19DD">
      <w:pPr>
        <w:jc w:val="center"/>
      </w:pPr>
      <w:r>
        <w:t>СОВЕТ ЭЛИСЕНВААРСКОГО СЕЛЬСКОГО ПОСЕЛЕНИЯ</w:t>
      </w:r>
    </w:p>
    <w:p w:rsidR="006A19DD" w:rsidRDefault="006A19DD" w:rsidP="006A19DD">
      <w:pPr>
        <w:jc w:val="center"/>
      </w:pPr>
      <w:r>
        <w:rPr>
          <w:lang w:val="en-US"/>
        </w:rPr>
        <w:t>XXV</w:t>
      </w:r>
      <w:r>
        <w:t xml:space="preserve"> СЕССИЯ </w:t>
      </w:r>
      <w:r>
        <w:rPr>
          <w:lang w:val="en-US"/>
        </w:rPr>
        <w:t>III</w:t>
      </w:r>
      <w:r>
        <w:t xml:space="preserve"> СОЗЫВА</w:t>
      </w:r>
    </w:p>
    <w:p w:rsidR="006A19DD" w:rsidRDefault="006A19DD" w:rsidP="006A19DD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РЕШЕНИЕ</w:t>
      </w:r>
    </w:p>
    <w:p w:rsidR="006A19DD" w:rsidRDefault="006A19DD" w:rsidP="006A19DD"/>
    <w:p w:rsidR="006A19DD" w:rsidRDefault="006A19DD" w:rsidP="006A19DD">
      <w:r>
        <w:t xml:space="preserve">от 21 декабря 2016 г.                                                                                            № </w:t>
      </w:r>
      <w:r w:rsidR="00DF1295">
        <w:t>25/110-3</w:t>
      </w:r>
    </w:p>
    <w:p w:rsidR="006A19DD" w:rsidRDefault="006A19DD" w:rsidP="006A19DD">
      <w:r>
        <w:t>пос. Элисенваара</w:t>
      </w:r>
    </w:p>
    <w:p w:rsidR="006A19DD" w:rsidRDefault="006A19DD" w:rsidP="006A19DD">
      <w:pPr>
        <w:jc w:val="center"/>
      </w:pPr>
    </w:p>
    <w:p w:rsidR="006A19DD" w:rsidRDefault="006A19DD" w:rsidP="006A19DD"/>
    <w:tbl>
      <w:tblPr>
        <w:tblW w:w="0" w:type="auto"/>
        <w:tblInd w:w="-106" w:type="dxa"/>
        <w:tblLook w:val="01E0"/>
      </w:tblPr>
      <w:tblGrid>
        <w:gridCol w:w="5148"/>
        <w:gridCol w:w="236"/>
      </w:tblGrid>
      <w:tr w:rsidR="006A19DD" w:rsidTr="006A19DD">
        <w:trPr>
          <w:trHeight w:val="1066"/>
        </w:trPr>
        <w:tc>
          <w:tcPr>
            <w:tcW w:w="5148" w:type="dxa"/>
          </w:tcPr>
          <w:p w:rsidR="006A19DD" w:rsidRDefault="006A19DD">
            <w:pPr>
              <w:pStyle w:val="headertexttopleveltextcentertext"/>
              <w:spacing w:before="0" w:beforeAutospacing="0" w:after="0" w:afterAutospacing="0"/>
              <w:jc w:val="both"/>
            </w:pPr>
            <w:r>
              <w:t xml:space="preserve">О передаче части полномочий по формированию и исполнению бюджета Элисенваарского сельского поселения на 2017 год </w:t>
            </w:r>
          </w:p>
          <w:p w:rsidR="006A19DD" w:rsidRDefault="006A19DD">
            <w:pPr>
              <w:pStyle w:val="headertexttopleveltextcentertext"/>
              <w:spacing w:before="0" w:beforeAutospacing="0" w:after="0" w:afterAutospacing="0"/>
              <w:jc w:val="both"/>
            </w:pPr>
          </w:p>
        </w:tc>
        <w:tc>
          <w:tcPr>
            <w:tcW w:w="236" w:type="dxa"/>
          </w:tcPr>
          <w:p w:rsidR="006A19DD" w:rsidRDefault="006A19DD">
            <w:pPr>
              <w:jc w:val="both"/>
              <w:outlineLvl w:val="0"/>
            </w:pPr>
          </w:p>
        </w:tc>
      </w:tr>
    </w:tbl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</w:p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  <w:r>
        <w:t xml:space="preserve">В соответствии с пунктом 4 статьи 15 Федерального закона от 06.10.2003 г. № 131-ФЗ «Об общих принципах организации местного самоуправления в Российской Федерации», пунктом 3 статьи 10 Устава Элисенваарского сельского поселения, </w:t>
      </w:r>
    </w:p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</w:p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  <w:r>
        <w:t>Совет Элисенваарского сельского поселения РЕШИЛ:</w:t>
      </w:r>
    </w:p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  <w:r>
        <w:br/>
        <w:t xml:space="preserve">            1. Передать Администрации </w:t>
      </w:r>
      <w:proofErr w:type="spellStart"/>
      <w:r>
        <w:t>Лахденпохского</w:t>
      </w:r>
      <w:proofErr w:type="spellEnd"/>
      <w:r>
        <w:t xml:space="preserve"> муниципального района часть полномочий по формированию и исполнению бюджета Элисенваарского сельского поселения на 2017 год.</w:t>
      </w:r>
    </w:p>
    <w:p w:rsidR="006A19DD" w:rsidRDefault="006A19DD" w:rsidP="006A19DD">
      <w:pPr>
        <w:pStyle w:val="formattexttopleveltext"/>
        <w:spacing w:before="0" w:beforeAutospacing="0" w:after="0" w:afterAutospacing="0"/>
        <w:ind w:firstLine="709"/>
        <w:jc w:val="both"/>
      </w:pPr>
    </w:p>
    <w:p w:rsidR="006A19DD" w:rsidRDefault="006A19DD" w:rsidP="006A19DD">
      <w:pPr>
        <w:pStyle w:val="formattexttopleveltext"/>
        <w:spacing w:before="0" w:beforeAutospacing="0" w:after="0" w:afterAutospacing="0"/>
        <w:ind w:firstLine="708"/>
        <w:jc w:val="both"/>
      </w:pPr>
      <w:r>
        <w:t xml:space="preserve">2. Поручить Главе Элисенваарского сельского поселения заключить соглашение с Администрацией </w:t>
      </w:r>
      <w:proofErr w:type="spellStart"/>
      <w:r>
        <w:t>Лахденпохского</w:t>
      </w:r>
      <w:proofErr w:type="spellEnd"/>
      <w:r>
        <w:t xml:space="preserve"> муниципального района о передаче части полномочий по формированию и исполнению бюджета Элисенваарского сельского поселения на 2017 год.</w:t>
      </w:r>
    </w:p>
    <w:p w:rsidR="006A19DD" w:rsidRDefault="006A19DD" w:rsidP="006A19DD">
      <w:pPr>
        <w:pStyle w:val="formattexttopleveltext"/>
        <w:spacing w:before="0" w:beforeAutospacing="0" w:after="0" w:afterAutospacing="0"/>
        <w:ind w:firstLine="708"/>
        <w:jc w:val="both"/>
      </w:pPr>
    </w:p>
    <w:p w:rsidR="006A19DD" w:rsidRDefault="006A19DD" w:rsidP="006A19DD">
      <w:pPr>
        <w:pStyle w:val="formattexttopleveltext"/>
        <w:spacing w:before="0" w:beforeAutospacing="0" w:after="0" w:afterAutospacing="0"/>
        <w:ind w:firstLine="708"/>
        <w:jc w:val="both"/>
      </w:pPr>
      <w:r>
        <w:t>3. Предусмотреть в бюджете Элисенваарского сельского поселения на соответствующий финансовый год иные межбюджетные трансферты для финансового обеспечения расходных обязательств по Соглашению.</w:t>
      </w:r>
    </w:p>
    <w:p w:rsidR="006A19DD" w:rsidRDefault="006A19DD" w:rsidP="006A19DD">
      <w:pPr>
        <w:jc w:val="both"/>
      </w:pPr>
    </w:p>
    <w:p w:rsidR="006A19DD" w:rsidRDefault="006A19DD" w:rsidP="006A19DD">
      <w:pPr>
        <w:ind w:firstLine="720"/>
        <w:jc w:val="both"/>
      </w:pPr>
      <w:r>
        <w:t>4. Обнародовать данное решение путем размещения на официальном сайте Администрации Элисенваарского сельского поселения в сети Интернет.</w:t>
      </w:r>
    </w:p>
    <w:p w:rsidR="006A19DD" w:rsidRDefault="006A19DD" w:rsidP="006A19DD">
      <w:pPr>
        <w:pStyle w:val="a3"/>
        <w:jc w:val="both"/>
      </w:pPr>
    </w:p>
    <w:p w:rsidR="006A19DD" w:rsidRDefault="006A19DD" w:rsidP="006A19DD">
      <w:pPr>
        <w:ind w:firstLine="708"/>
        <w:jc w:val="both"/>
      </w:pPr>
    </w:p>
    <w:p w:rsidR="006A19DD" w:rsidRDefault="006A19DD" w:rsidP="006A19DD">
      <w:pPr>
        <w:jc w:val="both"/>
      </w:pPr>
    </w:p>
    <w:p w:rsidR="006A19DD" w:rsidRDefault="006A19DD" w:rsidP="006A19DD">
      <w:pPr>
        <w:ind w:firstLine="708"/>
        <w:jc w:val="both"/>
      </w:pPr>
    </w:p>
    <w:p w:rsidR="006A19DD" w:rsidRDefault="006A19DD" w:rsidP="006A19DD">
      <w:r>
        <w:t>Председатель Совета</w:t>
      </w:r>
    </w:p>
    <w:p w:rsidR="006A19DD" w:rsidRDefault="006A19DD" w:rsidP="006A19DD">
      <w:r>
        <w:t>Элисенваарского сельского поселения:                                                        Н.</w:t>
      </w:r>
      <w:r w:rsidR="00DF1295">
        <w:t xml:space="preserve"> </w:t>
      </w:r>
      <w:r>
        <w:t xml:space="preserve">А. </w:t>
      </w:r>
      <w:proofErr w:type="spellStart"/>
      <w:r>
        <w:t>Клепач</w:t>
      </w:r>
      <w:proofErr w:type="spellEnd"/>
      <w:r>
        <w:t xml:space="preserve">  </w:t>
      </w:r>
    </w:p>
    <w:p w:rsidR="006A19DD" w:rsidRDefault="006A19DD" w:rsidP="006A19DD"/>
    <w:p w:rsidR="006A19DD" w:rsidRDefault="006A19DD" w:rsidP="006A19DD">
      <w:r>
        <w:t xml:space="preserve">Глава  </w:t>
      </w:r>
    </w:p>
    <w:p w:rsidR="006A19DD" w:rsidRDefault="006A19DD" w:rsidP="006A19DD">
      <w:r>
        <w:t>Элисенваарского сельского поселения                                                         Т.</w:t>
      </w:r>
      <w:r w:rsidR="00DF1295">
        <w:t xml:space="preserve"> </w:t>
      </w:r>
      <w:r>
        <w:t xml:space="preserve">В. Герасимова                    </w:t>
      </w:r>
    </w:p>
    <w:p w:rsidR="006A19DD" w:rsidRDefault="006A19DD" w:rsidP="006A19DD">
      <w:pPr>
        <w:ind w:firstLine="708"/>
        <w:jc w:val="both"/>
      </w:pPr>
    </w:p>
    <w:p w:rsidR="006A19DD" w:rsidRDefault="006A19DD" w:rsidP="006A19DD">
      <w:pPr>
        <w:jc w:val="both"/>
      </w:pPr>
    </w:p>
    <w:p w:rsidR="00583A5C" w:rsidRDefault="00583A5C"/>
    <w:sectPr w:rsidR="00583A5C" w:rsidSect="00583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9DD"/>
    <w:rsid w:val="00583A5C"/>
    <w:rsid w:val="006A19DD"/>
    <w:rsid w:val="0074175D"/>
    <w:rsid w:val="00DF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9D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A19D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6A19DD"/>
    <w:pPr>
      <w:ind w:left="720"/>
    </w:pPr>
  </w:style>
  <w:style w:type="paragraph" w:customStyle="1" w:styleId="headertexttopleveltextcentertext">
    <w:name w:val="headertext topleveltext centertext"/>
    <w:basedOn w:val="a"/>
    <w:uiPriority w:val="99"/>
    <w:rsid w:val="006A19D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6A19D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4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dcterms:created xsi:type="dcterms:W3CDTF">2016-12-21T09:11:00Z</dcterms:created>
  <dcterms:modified xsi:type="dcterms:W3CDTF">2016-12-23T08:29:00Z</dcterms:modified>
</cp:coreProperties>
</file>